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5E043D" w:rsidRDefault="000E7B63" w:rsidP="005E04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043D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6235AD" w:rsidRPr="006B5E76" w:rsidRDefault="000E7B63" w:rsidP="005E04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6D0339">
        <w:rPr>
          <w:rFonts w:ascii="Times New Roman" w:hAnsi="Times New Roman" w:cs="Times New Roman"/>
          <w:sz w:val="24"/>
          <w:szCs w:val="24"/>
        </w:rPr>
        <w:t>ой направленности за период с 0</w:t>
      </w:r>
      <w:r w:rsidR="000F58D9">
        <w:rPr>
          <w:rFonts w:ascii="Times New Roman" w:hAnsi="Times New Roman" w:cs="Times New Roman"/>
          <w:sz w:val="24"/>
          <w:szCs w:val="24"/>
        </w:rPr>
        <w:t xml:space="preserve">9  января 2025 года по 30 июня </w:t>
      </w:r>
      <w:r w:rsidR="006D0339">
        <w:rPr>
          <w:rFonts w:ascii="Times New Roman" w:hAnsi="Times New Roman" w:cs="Times New Roman"/>
          <w:sz w:val="24"/>
          <w:szCs w:val="24"/>
        </w:rPr>
        <w:t xml:space="preserve"> 202</w:t>
      </w:r>
      <w:r w:rsidR="000F58D9">
        <w:rPr>
          <w:rFonts w:ascii="Times New Roman" w:hAnsi="Times New Roman" w:cs="Times New Roman"/>
          <w:sz w:val="24"/>
          <w:szCs w:val="24"/>
        </w:rPr>
        <w:t>5</w:t>
      </w:r>
      <w:r w:rsidRPr="006B5E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46FB7" w:rsidRPr="006B5E76" w:rsidRDefault="00546FB7" w:rsidP="005E04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hAnsi="Times New Roman" w:cs="Times New Roman"/>
          <w:sz w:val="24"/>
          <w:szCs w:val="24"/>
        </w:rPr>
        <w:t xml:space="preserve">по 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  бюджетному  профессиональному образовательному  учреждению</w:t>
      </w:r>
    </w:p>
    <w:p w:rsidR="00546FB7" w:rsidRPr="006B5E76" w:rsidRDefault="00546FB7" w:rsidP="005E04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AB5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Ставропольский региональный многопрофильный колледж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00738A" w:rsidRPr="003A5697" w:rsidRDefault="0000738A" w:rsidP="003A5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2410"/>
        <w:gridCol w:w="2693"/>
        <w:gridCol w:w="5529"/>
        <w:gridCol w:w="1842"/>
        <w:gridCol w:w="2127"/>
      </w:tblGrid>
      <w:tr w:rsidR="000E7B63" w:rsidRPr="006B5E76" w:rsidTr="000A5408">
        <w:tc>
          <w:tcPr>
            <w:tcW w:w="15276" w:type="dxa"/>
            <w:gridSpan w:val="6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6B5E76" w:rsidTr="0039255F">
        <w:tc>
          <w:tcPr>
            <w:tcW w:w="675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693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5529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2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2127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</w:tr>
      <w:tr w:rsidR="0000738A" w:rsidRPr="006B5E76" w:rsidTr="0039255F">
        <w:tc>
          <w:tcPr>
            <w:tcW w:w="675" w:type="dxa"/>
          </w:tcPr>
          <w:p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2F3F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</w:t>
            </w:r>
          </w:p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( по отраслям)</w:t>
            </w:r>
          </w:p>
        </w:tc>
        <w:tc>
          <w:tcPr>
            <w:tcW w:w="2693" w:type="dxa"/>
          </w:tcPr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5529" w:type="dxa"/>
          </w:tcPr>
          <w:p w:rsidR="000E7B63" w:rsidRPr="006B5E76" w:rsidRDefault="00AB52C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C3">
              <w:rPr>
                <w:rFonts w:ascii="Times New Roman" w:hAnsi="Times New Roman" w:cs="Times New Roman"/>
                <w:sz w:val="24"/>
                <w:szCs w:val="24"/>
              </w:rPr>
              <w:t>https://rmk.stavedu.ru/index.php?lbr=904&amp;education</w:t>
            </w:r>
          </w:p>
        </w:tc>
        <w:tc>
          <w:tcPr>
            <w:tcW w:w="1842" w:type="dxa"/>
          </w:tcPr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2127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:rsidTr="0039255F">
        <w:tc>
          <w:tcPr>
            <w:tcW w:w="675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42" w:rsidRPr="006B5E76" w:rsidTr="000A5408">
        <w:tc>
          <w:tcPr>
            <w:tcW w:w="15276" w:type="dxa"/>
            <w:gridSpan w:val="6"/>
          </w:tcPr>
          <w:p w:rsidR="00A51B42" w:rsidRPr="006B5E76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6B5E76" w:rsidTr="0039255F">
        <w:tc>
          <w:tcPr>
            <w:tcW w:w="675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</w:tcPr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5529" w:type="dxa"/>
          </w:tcPr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842" w:type="dxa"/>
          </w:tcPr>
          <w:p w:rsidR="00283E8A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должность</w:t>
            </w:r>
          </w:p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127" w:type="dxa"/>
          </w:tcPr>
          <w:p w:rsidR="000E7B63" w:rsidRPr="006B5E76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3A1896" w:rsidRPr="006B5E76" w:rsidTr="0039255F">
        <w:tc>
          <w:tcPr>
            <w:tcW w:w="675" w:type="dxa"/>
          </w:tcPr>
          <w:p w:rsidR="003A189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1896" w:rsidRPr="00DE69F8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Всероссийский конкурс,</w:t>
            </w:r>
            <w:r w:rsidRPr="00C670A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июнь 2025</w:t>
            </w:r>
          </w:p>
        </w:tc>
        <w:tc>
          <w:tcPr>
            <w:tcW w:w="2693" w:type="dxa"/>
          </w:tcPr>
          <w:p w:rsidR="003A1896" w:rsidRPr="006B5E76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A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Исследовательские и научные работы, проекты</w:t>
            </w:r>
            <w:r w:rsidRPr="00C670AD">
              <w:rPr>
                <w:rFonts w:ascii="Times New Roman" w:hAnsi="Times New Roman"/>
              </w:rPr>
              <w:t>»</w:t>
            </w:r>
          </w:p>
        </w:tc>
        <w:tc>
          <w:tcPr>
            <w:tcW w:w="5529" w:type="dxa"/>
          </w:tcPr>
          <w:p w:rsidR="003A1896" w:rsidRPr="00C246F5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r w:rsidR="000A5408">
              <w:rPr>
                <w:rFonts w:ascii="Times New Roman" w:hAnsi="Times New Roman" w:cs="Times New Roman"/>
                <w:sz w:val="24"/>
                <w:szCs w:val="24"/>
              </w:rPr>
              <w:t xml:space="preserve"> (Диплом 1 место)</w:t>
            </w:r>
          </w:p>
        </w:tc>
        <w:tc>
          <w:tcPr>
            <w:tcW w:w="1842" w:type="dxa"/>
          </w:tcPr>
          <w:p w:rsidR="003A1896" w:rsidRPr="006B5E76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</w:tc>
        <w:tc>
          <w:tcPr>
            <w:tcW w:w="2127" w:type="dxa"/>
          </w:tcPr>
          <w:p w:rsidR="003A1896" w:rsidRPr="006B5E76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0A5408">
        <w:tc>
          <w:tcPr>
            <w:tcW w:w="15276" w:type="dxa"/>
            <w:gridSpan w:val="6"/>
          </w:tcPr>
          <w:p w:rsidR="00C246F5" w:rsidRPr="006B5E76" w:rsidRDefault="00C246F5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="00392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="000A5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«Профессионалитет», «Билет в будущее» и др.</w:t>
            </w:r>
          </w:p>
        </w:tc>
      </w:tr>
      <w:tr w:rsidR="00C246F5" w:rsidRPr="006B5E76" w:rsidTr="0039255F">
        <w:tc>
          <w:tcPr>
            <w:tcW w:w="675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подготовки, иное.) </w:t>
            </w: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компетенции, профессии и т.п.</w:t>
            </w: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обучающихся, принявших участие</w:t>
            </w:r>
          </w:p>
        </w:tc>
        <w:tc>
          <w:tcPr>
            <w:tcW w:w="2127" w:type="dxa"/>
          </w:tcPr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курирующего(их)</w:t>
            </w:r>
          </w:p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 (ов)</w:t>
            </w:r>
          </w:p>
        </w:tc>
      </w:tr>
      <w:tr w:rsidR="00C246F5" w:rsidRPr="006B5E76" w:rsidTr="0039255F">
        <w:trPr>
          <w:trHeight w:val="900"/>
        </w:trPr>
        <w:tc>
          <w:tcPr>
            <w:tcW w:w="675" w:type="dxa"/>
            <w:vMerge w:val="restart"/>
          </w:tcPr>
          <w:p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Региональный этап Чемпионата по профессиональному мастерству "Профессионалы" в Ставропольском крае 2025</w:t>
            </w:r>
          </w:p>
          <w:p w:rsidR="000E7C56" w:rsidRPr="0045276C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10.03.25-14.03.25</w:t>
            </w:r>
          </w:p>
        </w:tc>
        <w:tc>
          <w:tcPr>
            <w:tcW w:w="2693" w:type="dxa"/>
          </w:tcPr>
          <w:p w:rsidR="00C246F5" w:rsidRPr="00FD0511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ч</w:t>
            </w: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емпионат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</w:t>
            </w: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ГБПОУ ГАК с.Московское</w:t>
            </w:r>
          </w:p>
        </w:tc>
        <w:tc>
          <w:tcPr>
            <w:tcW w:w="5529" w:type="dxa"/>
          </w:tcPr>
          <w:p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Бухгалтерский учет - эксперт-наставник</w:t>
            </w:r>
          </w:p>
        </w:tc>
        <w:tc>
          <w:tcPr>
            <w:tcW w:w="1842" w:type="dxa"/>
          </w:tcPr>
          <w:p w:rsidR="00C246F5" w:rsidRPr="006B5E76" w:rsidRDefault="005529F9" w:rsidP="0055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246F5" w:rsidRPr="006B5E76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C246F5" w:rsidRPr="006B5E76" w:rsidTr="0039255F">
        <w:trPr>
          <w:trHeight w:val="1035"/>
        </w:trPr>
        <w:tc>
          <w:tcPr>
            <w:tcW w:w="675" w:type="dxa"/>
            <w:vMerge/>
          </w:tcPr>
          <w:p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46F5" w:rsidRPr="00FD0511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29F9" w:rsidRDefault="005529F9" w:rsidP="00552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Чемпионат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46F5" w:rsidRPr="00FD0511" w:rsidRDefault="005529F9" w:rsidP="00552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ГТМАУ                     г. Георгиевск</w:t>
            </w:r>
          </w:p>
        </w:tc>
        <w:tc>
          <w:tcPr>
            <w:tcW w:w="5529" w:type="dxa"/>
          </w:tcPr>
          <w:p w:rsidR="00C246F5" w:rsidRPr="00FD0511" w:rsidRDefault="0042057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r w:rsidR="00C246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6F5">
              <w:rPr>
                <w:rFonts w:ascii="Times New Roman" w:hAnsi="Times New Roman" w:cs="Times New Roman"/>
                <w:sz w:val="24"/>
                <w:szCs w:val="24"/>
              </w:rPr>
              <w:t>эксперт наставник</w:t>
            </w:r>
          </w:p>
        </w:tc>
        <w:tc>
          <w:tcPr>
            <w:tcW w:w="1842" w:type="dxa"/>
          </w:tcPr>
          <w:p w:rsidR="00C246F5" w:rsidRPr="006B5E76" w:rsidRDefault="005529F9" w:rsidP="0055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246F5" w:rsidRPr="006B5E76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</w:tc>
      </w:tr>
      <w:tr w:rsidR="00C246F5" w:rsidRPr="006B5E76" w:rsidTr="0039255F">
        <w:trPr>
          <w:trHeight w:val="699"/>
        </w:trPr>
        <w:tc>
          <w:tcPr>
            <w:tcW w:w="675" w:type="dxa"/>
            <w:vMerge w:val="restart"/>
          </w:tcPr>
          <w:p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 "Абилимпикс" Ставропольский край</w:t>
            </w:r>
          </w:p>
          <w:p w:rsidR="00B825F5" w:rsidRPr="00677707" w:rsidRDefault="00B825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24.03.25-04.04.2025</w:t>
            </w:r>
          </w:p>
        </w:tc>
        <w:tc>
          <w:tcPr>
            <w:tcW w:w="2693" w:type="dxa"/>
          </w:tcPr>
          <w:p w:rsidR="00292257" w:rsidRDefault="005529F9" w:rsidP="000E7B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</w:t>
            </w: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ГБПОУ ГАК </w:t>
            </w:r>
          </w:p>
          <w:p w:rsidR="00C246F5" w:rsidRPr="00677707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</w:t>
            </w:r>
            <w:r w:rsidR="002922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Московское</w:t>
            </w:r>
          </w:p>
        </w:tc>
        <w:tc>
          <w:tcPr>
            <w:tcW w:w="5529" w:type="dxa"/>
          </w:tcPr>
          <w:p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(Студенты) - </w:t>
            </w:r>
            <w:r w:rsidR="00420579" w:rsidRPr="00FD0511">
              <w:rPr>
                <w:rFonts w:ascii="Times New Roman" w:hAnsi="Times New Roman" w:cs="Times New Roman"/>
                <w:sz w:val="24"/>
                <w:szCs w:val="24"/>
              </w:rPr>
              <w:t>эксперт-наставник</w:t>
            </w:r>
          </w:p>
        </w:tc>
        <w:tc>
          <w:tcPr>
            <w:tcW w:w="1842" w:type="dxa"/>
          </w:tcPr>
          <w:p w:rsidR="00C246F5" w:rsidRPr="006B5E76" w:rsidRDefault="005529F9" w:rsidP="0055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246F5" w:rsidRPr="006B5E76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420579" w:rsidRPr="006B5E76" w:rsidTr="0039255F">
        <w:trPr>
          <w:trHeight w:val="885"/>
        </w:trPr>
        <w:tc>
          <w:tcPr>
            <w:tcW w:w="675" w:type="dxa"/>
            <w:vMerge/>
          </w:tcPr>
          <w:p w:rsidR="00420579" w:rsidRPr="006B5E76" w:rsidRDefault="00420579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20579" w:rsidRPr="00677707" w:rsidRDefault="0042057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2257" w:rsidRDefault="005529F9" w:rsidP="000E7B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</w:t>
            </w: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ГБПОУ ГАК </w:t>
            </w:r>
          </w:p>
          <w:p w:rsidR="00420579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</w:t>
            </w:r>
            <w:r w:rsidR="002922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529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Московское</w:t>
            </w:r>
          </w:p>
        </w:tc>
        <w:tc>
          <w:tcPr>
            <w:tcW w:w="5529" w:type="dxa"/>
          </w:tcPr>
          <w:p w:rsidR="00420579" w:rsidRPr="00677707" w:rsidRDefault="00420579" w:rsidP="0042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(Студенты) - </w:t>
            </w:r>
            <w:r w:rsidRPr="00FD0511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</w:tc>
        <w:tc>
          <w:tcPr>
            <w:tcW w:w="1842" w:type="dxa"/>
          </w:tcPr>
          <w:p w:rsidR="00420579" w:rsidRPr="006B5E76" w:rsidRDefault="005529F9" w:rsidP="0055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20579" w:rsidRPr="006B5E76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Баталова Виктория Михайловна</w:t>
            </w:r>
          </w:p>
        </w:tc>
      </w:tr>
      <w:tr w:rsidR="00C246F5" w:rsidRPr="006B5E76" w:rsidTr="0039255F">
        <w:trPr>
          <w:trHeight w:val="495"/>
        </w:trPr>
        <w:tc>
          <w:tcPr>
            <w:tcW w:w="675" w:type="dxa"/>
            <w:vMerge/>
          </w:tcPr>
          <w:p w:rsidR="00C246F5" w:rsidRPr="006B5E76" w:rsidRDefault="00C246F5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46F5" w:rsidRPr="00677707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29F9" w:rsidRPr="00292257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r w:rsidRPr="00292257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чемпионат, </w:t>
            </w:r>
          </w:p>
          <w:p w:rsidR="00292257" w:rsidRPr="00292257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2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ФГАОУ ВО</w:t>
            </w:r>
            <w:r w:rsidRPr="00292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9F9" w:rsidRPr="00292257">
              <w:rPr>
                <w:rFonts w:ascii="Times New Roman" w:hAnsi="Times New Roman" w:cs="Times New Roman"/>
                <w:sz w:val="24"/>
                <w:szCs w:val="24"/>
              </w:rPr>
              <w:t xml:space="preserve">СКФУ   </w:t>
            </w:r>
          </w:p>
          <w:p w:rsidR="00C246F5" w:rsidRPr="00677707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Ставрополь</w:t>
            </w:r>
            <w:r w:rsidR="005529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29" w:type="dxa"/>
          </w:tcPr>
          <w:p w:rsidR="00C246F5" w:rsidRPr="00677707" w:rsidRDefault="0042057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(Студенты) - наставник</w:t>
            </w:r>
          </w:p>
        </w:tc>
        <w:tc>
          <w:tcPr>
            <w:tcW w:w="1842" w:type="dxa"/>
          </w:tcPr>
          <w:p w:rsidR="00C246F5" w:rsidRPr="006B5E76" w:rsidRDefault="005529F9" w:rsidP="0055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246F5" w:rsidRPr="006B5E76" w:rsidRDefault="005529F9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Стрельцова Радмила Викторовна</w:t>
            </w:r>
          </w:p>
        </w:tc>
      </w:tr>
      <w:tr w:rsidR="00C246F5" w:rsidRPr="006B5E76" w:rsidTr="0039255F">
        <w:trPr>
          <w:trHeight w:val="2790"/>
        </w:trPr>
        <w:tc>
          <w:tcPr>
            <w:tcW w:w="675" w:type="dxa"/>
          </w:tcPr>
          <w:p w:rsidR="00C246F5" w:rsidRPr="006B5E76" w:rsidRDefault="00C246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C246F5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38.02.01 - Экономика и бухгалтерский учет (по отраслям) ГБПОУ "Ставропольский колледж сервисных технологий и коммерции"</w:t>
            </w:r>
          </w:p>
          <w:p w:rsidR="000E7C56" w:rsidRPr="00677707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21.05.25-22.05.25</w:t>
            </w:r>
          </w:p>
        </w:tc>
        <w:tc>
          <w:tcPr>
            <w:tcW w:w="2693" w:type="dxa"/>
          </w:tcPr>
          <w:p w:rsidR="00C246F5" w:rsidRPr="00677707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5529" w:type="dxa"/>
          </w:tcPr>
          <w:p w:rsidR="00C246F5" w:rsidRPr="00677707" w:rsidRDefault="00207B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246F5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207BF5" w:rsidRPr="006B5E76" w:rsidTr="0039255F">
        <w:trPr>
          <w:trHeight w:val="450"/>
        </w:trPr>
        <w:tc>
          <w:tcPr>
            <w:tcW w:w="675" w:type="dxa"/>
          </w:tcPr>
          <w:p w:rsidR="00207BF5" w:rsidRDefault="00207B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07BF5" w:rsidRDefault="00207B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экзамен 38.02.04 - Коммерция (по </w:t>
            </w:r>
            <w:r w:rsidRPr="00677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отраслям) ГБПОУ "Ставропольский колледж сервисных технологий и коммерции"</w:t>
            </w:r>
          </w:p>
          <w:p w:rsidR="000E7C56" w:rsidRPr="00677707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23.05.25-24.05.25</w:t>
            </w:r>
          </w:p>
        </w:tc>
        <w:tc>
          <w:tcPr>
            <w:tcW w:w="2693" w:type="dxa"/>
          </w:tcPr>
          <w:p w:rsidR="00207BF5" w:rsidRPr="0067770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 экзамен</w:t>
            </w:r>
          </w:p>
        </w:tc>
        <w:tc>
          <w:tcPr>
            <w:tcW w:w="5529" w:type="dxa"/>
          </w:tcPr>
          <w:p w:rsidR="00207BF5" w:rsidRPr="00677707" w:rsidRDefault="00207BF5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2" w:type="dxa"/>
          </w:tcPr>
          <w:p w:rsidR="00207BF5" w:rsidRPr="006B5E76" w:rsidRDefault="00207B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7BF5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207BF5" w:rsidRPr="006B5E76" w:rsidTr="0039255F">
        <w:trPr>
          <w:trHeight w:val="378"/>
        </w:trPr>
        <w:tc>
          <w:tcPr>
            <w:tcW w:w="675" w:type="dxa"/>
          </w:tcPr>
          <w:p w:rsidR="00207BF5" w:rsidRDefault="00207BF5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207BF5" w:rsidRDefault="00207BF5" w:rsidP="00207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экзамен 38.02.01 - Экономика и бухгалтерский учет (по отраслям) </w:t>
            </w:r>
          </w:p>
          <w:p w:rsidR="00207BF5" w:rsidRDefault="00207BF5" w:rsidP="00207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АНО Профессионального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«Северо-Кавказский академический многопрофильный колледж»</w:t>
            </w:r>
          </w:p>
          <w:p w:rsidR="000E7C56" w:rsidRPr="00677707" w:rsidRDefault="000E7C56" w:rsidP="00207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17.06.25-18.06.25</w:t>
            </w:r>
          </w:p>
        </w:tc>
        <w:tc>
          <w:tcPr>
            <w:tcW w:w="2693" w:type="dxa"/>
          </w:tcPr>
          <w:p w:rsidR="00207BF5" w:rsidRPr="0067770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5529" w:type="dxa"/>
          </w:tcPr>
          <w:p w:rsidR="00207BF5" w:rsidRPr="00677707" w:rsidRDefault="00207BF5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2" w:type="dxa"/>
          </w:tcPr>
          <w:p w:rsidR="00207BF5" w:rsidRPr="006B5E76" w:rsidRDefault="00207B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7BF5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0A5408" w:rsidRPr="006B5E76" w:rsidTr="0039255F">
        <w:trPr>
          <w:trHeight w:val="1350"/>
        </w:trPr>
        <w:tc>
          <w:tcPr>
            <w:tcW w:w="675" w:type="dxa"/>
          </w:tcPr>
          <w:p w:rsidR="000A5408" w:rsidRDefault="000A5408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0A5408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38.02.01 - Экономика и бухгалтерский учет (по отраслям) ГБПОУ "Государственный агротехнический колледж" в с. Московское</w:t>
            </w:r>
          </w:p>
          <w:p w:rsidR="000E7C56" w:rsidRPr="00677707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09.06.25-11.06.25</w:t>
            </w:r>
          </w:p>
        </w:tc>
        <w:tc>
          <w:tcPr>
            <w:tcW w:w="2693" w:type="dxa"/>
          </w:tcPr>
          <w:p w:rsidR="000A5408" w:rsidRPr="0067770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5529" w:type="dxa"/>
          </w:tcPr>
          <w:p w:rsidR="000A5408" w:rsidRPr="00677707" w:rsidRDefault="000A5408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2" w:type="dxa"/>
          </w:tcPr>
          <w:p w:rsidR="000A5408" w:rsidRPr="006B5E7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A5408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0A5408" w:rsidRPr="006B5E76" w:rsidTr="0039255F">
        <w:trPr>
          <w:trHeight w:val="291"/>
        </w:trPr>
        <w:tc>
          <w:tcPr>
            <w:tcW w:w="675" w:type="dxa"/>
          </w:tcPr>
          <w:p w:rsidR="000A5408" w:rsidRDefault="000A5408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0A5408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 38.02.01 - Экономика и бухгалтерский учет (по отраслям)</w:t>
            </w:r>
          </w:p>
          <w:p w:rsidR="000A5408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ГБПОУ «Ставропольский региональный многопрофильный колледж»</w:t>
            </w:r>
          </w:p>
          <w:p w:rsidR="000E7C56" w:rsidRPr="00677707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02.06.25-05.06.25</w:t>
            </w:r>
          </w:p>
        </w:tc>
        <w:tc>
          <w:tcPr>
            <w:tcW w:w="2693" w:type="dxa"/>
          </w:tcPr>
          <w:p w:rsidR="000A5408" w:rsidRPr="0067770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 экзамен</w:t>
            </w:r>
          </w:p>
        </w:tc>
        <w:tc>
          <w:tcPr>
            <w:tcW w:w="5529" w:type="dxa"/>
          </w:tcPr>
          <w:p w:rsidR="000A5408" w:rsidRPr="00677707" w:rsidRDefault="000A5408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эксперт</w:t>
            </w:r>
          </w:p>
        </w:tc>
        <w:tc>
          <w:tcPr>
            <w:tcW w:w="1842" w:type="dxa"/>
          </w:tcPr>
          <w:p w:rsidR="000A5408" w:rsidRPr="006B5E7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A5408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</w:tr>
      <w:tr w:rsidR="00292257" w:rsidRPr="006B5E76" w:rsidTr="0039255F">
        <w:trPr>
          <w:trHeight w:val="291"/>
        </w:trPr>
        <w:tc>
          <w:tcPr>
            <w:tcW w:w="675" w:type="dxa"/>
          </w:tcPr>
          <w:p w:rsidR="00292257" w:rsidRDefault="00292257" w:rsidP="002922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10" w:type="dxa"/>
          </w:tcPr>
          <w:p w:rsidR="00292257" w:rsidRDefault="00292257" w:rsidP="000E7B6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92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Региональная инновационная программа «Электронное портфолио как средство оценки профессиональных и надпрофессиональных качеств, характеризующих готовность обучающихся к трудовой деятельности в соответствии с требованиями работодателей на региональном рынке труда»</w:t>
            </w:r>
          </w:p>
          <w:p w:rsidR="000E7C56" w:rsidRPr="00292257" w:rsidRDefault="000E7C56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10.04.2025г.</w:t>
            </w:r>
          </w:p>
        </w:tc>
        <w:tc>
          <w:tcPr>
            <w:tcW w:w="2693" w:type="dxa"/>
          </w:tcPr>
          <w:p w:rsidR="0029225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Региональная инновационная программа</w:t>
            </w:r>
          </w:p>
        </w:tc>
        <w:tc>
          <w:tcPr>
            <w:tcW w:w="5529" w:type="dxa"/>
          </w:tcPr>
          <w:p w:rsidR="0029225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1842" w:type="dxa"/>
          </w:tcPr>
          <w:p w:rsidR="00292257" w:rsidRPr="006B5E76" w:rsidRDefault="00292257" w:rsidP="0029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92257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</w:tc>
      </w:tr>
      <w:tr w:rsidR="00C246F5" w:rsidRPr="006B5E76" w:rsidTr="000A5408">
        <w:tc>
          <w:tcPr>
            <w:tcW w:w="15276" w:type="dxa"/>
            <w:gridSpan w:val="6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C246F5" w:rsidRPr="006B5E76" w:rsidTr="005E043D">
        <w:tc>
          <w:tcPr>
            <w:tcW w:w="675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</w:tcPr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5E043D">
        <w:tc>
          <w:tcPr>
            <w:tcW w:w="675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693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5E043D">
        <w:trPr>
          <w:trHeight w:val="1975"/>
        </w:trPr>
        <w:tc>
          <w:tcPr>
            <w:tcW w:w="675" w:type="dxa"/>
          </w:tcPr>
          <w:p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</w:tcPr>
          <w:p w:rsidR="00C246F5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министерства финансов Ставропольского края «Управление финансами»</w:t>
            </w:r>
          </w:p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2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ФГАОУ ВО</w:t>
            </w:r>
            <w:r w:rsidRPr="00292257">
              <w:rPr>
                <w:rFonts w:ascii="Times New Roman" w:hAnsi="Times New Roman" w:cs="Times New Roman"/>
                <w:sz w:val="24"/>
                <w:szCs w:val="24"/>
              </w:rPr>
              <w:t xml:space="preserve"> СКФУ</w:t>
            </w:r>
            <w:r w:rsidRPr="000A54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Ставрополь,</w:t>
            </w:r>
          </w:p>
          <w:p w:rsidR="000E7C56" w:rsidRPr="00F6507D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08">
              <w:rPr>
                <w:rFonts w:ascii="Times New Roman" w:hAnsi="Times New Roman" w:cs="Times New Roman"/>
                <w:sz w:val="24"/>
                <w:szCs w:val="24"/>
              </w:rPr>
              <w:t xml:space="preserve"> апрель 2025</w:t>
            </w:r>
          </w:p>
        </w:tc>
        <w:tc>
          <w:tcPr>
            <w:tcW w:w="2693" w:type="dxa"/>
          </w:tcPr>
          <w:p w:rsidR="00C246F5" w:rsidRDefault="000E7C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DC58A0" w:rsidRDefault="00DC58A0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A0" w:rsidRPr="00F6507D" w:rsidRDefault="00DC58A0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</w:p>
        </w:tc>
        <w:tc>
          <w:tcPr>
            <w:tcW w:w="5529" w:type="dxa"/>
          </w:tcPr>
          <w:p w:rsidR="000E7C56" w:rsidRDefault="000E7C56" w:rsidP="000E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08">
              <w:rPr>
                <w:rFonts w:ascii="Times New Roman" w:hAnsi="Times New Roman" w:cs="Times New Roman"/>
                <w:sz w:val="24"/>
                <w:szCs w:val="24"/>
              </w:rPr>
              <w:t>Финансовая квест-игра «Маршрут успеха»</w:t>
            </w:r>
            <w:r w:rsidR="00B825F5">
              <w:rPr>
                <w:rFonts w:ascii="Times New Roman" w:hAnsi="Times New Roman" w:cs="Times New Roman"/>
                <w:sz w:val="24"/>
                <w:szCs w:val="24"/>
              </w:rPr>
              <w:t xml:space="preserve"> (очное участие)</w:t>
            </w:r>
            <w:r w:rsidRPr="000A5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C56" w:rsidRDefault="000E7C56" w:rsidP="000E7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C56" w:rsidRPr="003A5697" w:rsidRDefault="00DC58A0" w:rsidP="000E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Благодарственные письма</w:t>
            </w:r>
            <w:r w:rsidR="000E7C56">
              <w:rPr>
                <w:rFonts w:ascii="Times New Roman" w:hAnsi="Times New Roman" w:cs="Times New Roman"/>
                <w:sz w:val="24"/>
                <w:szCs w:val="24"/>
              </w:rPr>
              <w:t>, сертификаты</w:t>
            </w:r>
          </w:p>
        </w:tc>
        <w:tc>
          <w:tcPr>
            <w:tcW w:w="1842" w:type="dxa"/>
          </w:tcPr>
          <w:p w:rsidR="00C246F5" w:rsidRPr="006B5E76" w:rsidRDefault="000E7C56" w:rsidP="000E7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участников </w:t>
            </w:r>
          </w:p>
        </w:tc>
        <w:tc>
          <w:tcPr>
            <w:tcW w:w="2127" w:type="dxa"/>
          </w:tcPr>
          <w:p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56" w:rsidRPr="006B5E76" w:rsidTr="005E043D">
        <w:trPr>
          <w:trHeight w:val="845"/>
        </w:trPr>
        <w:tc>
          <w:tcPr>
            <w:tcW w:w="675" w:type="dxa"/>
            <w:vMerge w:val="restart"/>
          </w:tcPr>
          <w:p w:rsidR="000E7C56" w:rsidRPr="006B5E7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:rsidR="000E7C56" w:rsidRPr="00F6507D" w:rsidRDefault="000E7C56" w:rsidP="001B3A0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Онлайн-уроки по финансовой грамотности в рамках проекта«Онлайн-занятия по финансовой грамотности» (весенняя сессия)</w:t>
            </w:r>
          </w:p>
        </w:tc>
        <w:tc>
          <w:tcPr>
            <w:tcW w:w="2693" w:type="dxa"/>
          </w:tcPr>
          <w:p w:rsidR="000E7C56" w:rsidRPr="00F6507D" w:rsidRDefault="00B2204F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Бадалян Анаит Валерийовна</w:t>
            </w: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vMerge w:val="restart"/>
          </w:tcPr>
          <w:p w:rsidR="000E7C5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  <w:p w:rsidR="000E7C5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C5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C5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C56" w:rsidRPr="006B5E7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842" w:type="dxa"/>
            <w:vMerge w:val="restart"/>
          </w:tcPr>
          <w:p w:rsidR="000E7C56" w:rsidRDefault="000E7C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0E7C56" w:rsidRPr="006B5E7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56" w:rsidRPr="006B5E76" w:rsidTr="005E043D">
        <w:trPr>
          <w:trHeight w:val="1230"/>
        </w:trPr>
        <w:tc>
          <w:tcPr>
            <w:tcW w:w="675" w:type="dxa"/>
            <w:vMerge/>
          </w:tcPr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E7C56" w:rsidRPr="00F6507D" w:rsidRDefault="000E7C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7C56" w:rsidRPr="00F6507D" w:rsidRDefault="00B2204F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Стрельцова Радмила Викторовна</w:t>
            </w:r>
          </w:p>
        </w:tc>
        <w:tc>
          <w:tcPr>
            <w:tcW w:w="5529" w:type="dxa"/>
            <w:vMerge/>
          </w:tcPr>
          <w:p w:rsidR="000E7C56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E7C56" w:rsidRDefault="000E7C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E7C56" w:rsidRPr="006B5E7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56" w:rsidRPr="006B5E76" w:rsidTr="005E043D">
        <w:trPr>
          <w:trHeight w:val="570"/>
        </w:trPr>
        <w:tc>
          <w:tcPr>
            <w:tcW w:w="675" w:type="dxa"/>
            <w:vMerge/>
          </w:tcPr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E7C56" w:rsidRPr="002825E8" w:rsidRDefault="000E7C56" w:rsidP="001B3A0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7C56" w:rsidRPr="002825E8" w:rsidRDefault="00B2204F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</w:tc>
        <w:tc>
          <w:tcPr>
            <w:tcW w:w="5529" w:type="dxa"/>
          </w:tcPr>
          <w:p w:rsidR="000E7C56" w:rsidRPr="00155E78" w:rsidRDefault="000E7C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842" w:type="dxa"/>
          </w:tcPr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7C56" w:rsidRPr="006B5E7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56" w:rsidRPr="006B5E76" w:rsidTr="005E043D">
        <w:trPr>
          <w:trHeight w:val="570"/>
        </w:trPr>
        <w:tc>
          <w:tcPr>
            <w:tcW w:w="675" w:type="dxa"/>
          </w:tcPr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E7C56" w:rsidRPr="000A5408" w:rsidRDefault="000E7C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7C56" w:rsidRDefault="000E7C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</w:tc>
        <w:tc>
          <w:tcPr>
            <w:tcW w:w="5529" w:type="dxa"/>
          </w:tcPr>
          <w:p w:rsidR="000E7C56" w:rsidRDefault="00B2204F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842" w:type="dxa"/>
          </w:tcPr>
          <w:p w:rsidR="000E7C5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7C56" w:rsidRPr="006B5E76" w:rsidRDefault="000E7C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38A" w:rsidRPr="00C246F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p w:rsidR="006D53B0" w:rsidRPr="00C246F5" w:rsidRDefault="00B2204F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«Экономика и управление»</w:t>
      </w:r>
      <w:r w:rsidR="006B5E76" w:rsidRPr="00C246F5">
        <w:rPr>
          <w:rFonts w:ascii="Times New Roman" w:hAnsi="Times New Roman" w:cs="Times New Roman"/>
          <w:sz w:val="24"/>
          <w:szCs w:val="24"/>
        </w:rPr>
        <w:t xml:space="preserve"> </w:t>
      </w:r>
      <w:r w:rsidR="00734894" w:rsidRPr="00C246F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Бадалян Анаит Валерийовна</w:t>
      </w:r>
    </w:p>
    <w:p w:rsidR="006D53B0" w:rsidRPr="00C246F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C246F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6D53B0" w:rsidRDefault="006D53B0" w:rsidP="00B2204F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5E043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7EE" w:rsidRDefault="003657EE" w:rsidP="00C246F5">
      <w:pPr>
        <w:spacing w:after="0" w:line="240" w:lineRule="auto"/>
      </w:pPr>
      <w:r>
        <w:separator/>
      </w:r>
    </w:p>
  </w:endnote>
  <w:endnote w:type="continuationSeparator" w:id="1">
    <w:p w:rsidR="003657EE" w:rsidRDefault="003657EE" w:rsidP="00C2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7EE" w:rsidRDefault="003657EE" w:rsidP="00C246F5">
      <w:pPr>
        <w:spacing w:after="0" w:line="240" w:lineRule="auto"/>
      </w:pPr>
      <w:r>
        <w:separator/>
      </w:r>
    </w:p>
  </w:footnote>
  <w:footnote w:type="continuationSeparator" w:id="1">
    <w:p w:rsidR="003657EE" w:rsidRDefault="003657EE" w:rsidP="00C2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6AE"/>
    <w:rsid w:val="0000738A"/>
    <w:rsid w:val="0005270F"/>
    <w:rsid w:val="000A5408"/>
    <w:rsid w:val="000E7B63"/>
    <w:rsid w:val="000E7C56"/>
    <w:rsid w:val="000F497F"/>
    <w:rsid w:val="000F58D9"/>
    <w:rsid w:val="00145CEE"/>
    <w:rsid w:val="00155516"/>
    <w:rsid w:val="00155E78"/>
    <w:rsid w:val="001A0FB7"/>
    <w:rsid w:val="001B3A05"/>
    <w:rsid w:val="001E0EAD"/>
    <w:rsid w:val="00207BF5"/>
    <w:rsid w:val="002825E8"/>
    <w:rsid w:val="00283E8A"/>
    <w:rsid w:val="00292257"/>
    <w:rsid w:val="002B5780"/>
    <w:rsid w:val="003657EE"/>
    <w:rsid w:val="0039255F"/>
    <w:rsid w:val="003A1896"/>
    <w:rsid w:val="003A5697"/>
    <w:rsid w:val="003A689E"/>
    <w:rsid w:val="003F3139"/>
    <w:rsid w:val="00420579"/>
    <w:rsid w:val="0045276C"/>
    <w:rsid w:val="00546FB7"/>
    <w:rsid w:val="005529F9"/>
    <w:rsid w:val="005E043D"/>
    <w:rsid w:val="006235AD"/>
    <w:rsid w:val="006546AE"/>
    <w:rsid w:val="00676EE4"/>
    <w:rsid w:val="00677707"/>
    <w:rsid w:val="006B31C1"/>
    <w:rsid w:val="006B5E76"/>
    <w:rsid w:val="006D0339"/>
    <w:rsid w:val="006D53B0"/>
    <w:rsid w:val="006E6B7C"/>
    <w:rsid w:val="00734894"/>
    <w:rsid w:val="0074256A"/>
    <w:rsid w:val="009744A1"/>
    <w:rsid w:val="00A32F3F"/>
    <w:rsid w:val="00A45865"/>
    <w:rsid w:val="00A51B42"/>
    <w:rsid w:val="00AB52C3"/>
    <w:rsid w:val="00B2204F"/>
    <w:rsid w:val="00B825F5"/>
    <w:rsid w:val="00C246F5"/>
    <w:rsid w:val="00CB0E94"/>
    <w:rsid w:val="00D2196A"/>
    <w:rsid w:val="00DC58A0"/>
    <w:rsid w:val="00DE635F"/>
    <w:rsid w:val="00DE69F8"/>
    <w:rsid w:val="00E23984"/>
    <w:rsid w:val="00E432ED"/>
    <w:rsid w:val="00EE19C6"/>
    <w:rsid w:val="00F12576"/>
    <w:rsid w:val="00F6507D"/>
    <w:rsid w:val="00FD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ErinaLI</dc:creator>
  <cp:lastModifiedBy>lab10-05</cp:lastModifiedBy>
  <cp:revision>13</cp:revision>
  <dcterms:created xsi:type="dcterms:W3CDTF">2024-06-20T08:23:00Z</dcterms:created>
  <dcterms:modified xsi:type="dcterms:W3CDTF">2025-07-03T10:09:00Z</dcterms:modified>
</cp:coreProperties>
</file>